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EFE" w:rsidRPr="00EA7EFE" w:rsidRDefault="00EA7EFE" w:rsidP="00EA7EFE">
      <w:pPr>
        <w:jc w:val="right"/>
        <w:rPr>
          <w:rFonts w:ascii="ＭＳ 明朝" w:eastAsia="ＭＳ 明朝" w:hAnsi="ＭＳ 明朝"/>
          <w:sz w:val="18"/>
        </w:rPr>
      </w:pPr>
      <w:r w:rsidRPr="00EA7EFE">
        <w:rPr>
          <w:rFonts w:ascii="ＭＳ 明朝" w:eastAsia="ＭＳ 明朝" w:hAnsi="ＭＳ 明朝"/>
          <w:sz w:val="18"/>
        </w:rPr>
        <w:t>2020年11月10日　教育事業企画検討委員会</w:t>
      </w:r>
    </w:p>
    <w:p w:rsidR="00EA7EFE" w:rsidRPr="00EA7EFE" w:rsidRDefault="00EA7EFE" w:rsidP="00EA7EFE">
      <w:pPr>
        <w:jc w:val="right"/>
        <w:rPr>
          <w:rFonts w:ascii="ＭＳ 明朝" w:eastAsia="ＭＳ 明朝" w:hAnsi="ＭＳ 明朝"/>
          <w:sz w:val="18"/>
        </w:rPr>
      </w:pPr>
      <w:r w:rsidRPr="00EA7EFE">
        <w:rPr>
          <w:rFonts w:ascii="ＭＳ 明朝" w:eastAsia="ＭＳ 明朝" w:hAnsi="ＭＳ 明朝"/>
          <w:sz w:val="18"/>
        </w:rPr>
        <w:t>2020年11月13日　単位互換・京カレッジに関する事務担当者会議(報告)</w:t>
      </w:r>
    </w:p>
    <w:p w:rsidR="00131526" w:rsidRPr="00247854" w:rsidRDefault="00920F9F" w:rsidP="00EA7EFE">
      <w:pPr>
        <w:spacing w:beforeLines="100" w:before="360" w:afterLines="100" w:after="360"/>
        <w:jc w:val="center"/>
        <w:rPr>
          <w:rFonts w:ascii="ＭＳ 明朝" w:eastAsia="ＭＳ 明朝" w:hAnsi="ＭＳ 明朝"/>
          <w:sz w:val="24"/>
        </w:rPr>
      </w:pPr>
      <w:r w:rsidRPr="00247854">
        <w:rPr>
          <w:rFonts w:ascii="ＭＳ 明朝" w:eastAsia="ＭＳ 明朝" w:hAnsi="ＭＳ 明朝"/>
          <w:sz w:val="24"/>
        </w:rPr>
        <w:t>2021年度京カレッジ</w:t>
      </w:r>
      <w:r w:rsidR="00247854" w:rsidRPr="00247854">
        <w:rPr>
          <w:rFonts w:ascii="ＭＳ 明朝" w:eastAsia="ＭＳ 明朝" w:hAnsi="ＭＳ 明朝" w:hint="eastAsia"/>
          <w:sz w:val="24"/>
        </w:rPr>
        <w:t>事業</w:t>
      </w:r>
      <w:r w:rsidRPr="00247854">
        <w:rPr>
          <w:rFonts w:ascii="ＭＳ 明朝" w:eastAsia="ＭＳ 明朝" w:hAnsi="ＭＳ 明朝"/>
          <w:sz w:val="24"/>
        </w:rPr>
        <w:t>に</w:t>
      </w:r>
      <w:r w:rsidRPr="00247854">
        <w:rPr>
          <w:rFonts w:ascii="ＭＳ 明朝" w:eastAsia="ＭＳ 明朝" w:hAnsi="ＭＳ 明朝" w:hint="eastAsia"/>
          <w:sz w:val="24"/>
        </w:rPr>
        <w:t>係る</w:t>
      </w:r>
      <w:r w:rsidR="00247854" w:rsidRPr="00247854">
        <w:rPr>
          <w:rFonts w:ascii="ＭＳ 明朝" w:eastAsia="ＭＳ 明朝" w:hAnsi="ＭＳ 明朝" w:hint="eastAsia"/>
          <w:sz w:val="24"/>
        </w:rPr>
        <w:t>手続き等の</w:t>
      </w:r>
      <w:r w:rsidRPr="00247854">
        <w:rPr>
          <w:rFonts w:ascii="ＭＳ 明朝" w:eastAsia="ＭＳ 明朝" w:hAnsi="ＭＳ 明朝"/>
          <w:sz w:val="24"/>
        </w:rPr>
        <w:t>変更について</w:t>
      </w:r>
    </w:p>
    <w:p w:rsidR="00920F9F" w:rsidRPr="00EA7EFE" w:rsidRDefault="00247854" w:rsidP="00247854">
      <w:pPr>
        <w:jc w:val="right"/>
        <w:rPr>
          <w:rFonts w:ascii="ＭＳ 明朝" w:eastAsia="ＭＳ 明朝" w:hAnsi="ＭＳ 明朝"/>
        </w:rPr>
      </w:pPr>
      <w:r w:rsidRPr="00EA7EFE">
        <w:rPr>
          <w:rFonts w:ascii="ＭＳ 明朝" w:eastAsia="ＭＳ 明朝" w:hAnsi="ＭＳ 明朝" w:hint="eastAsia"/>
        </w:rPr>
        <w:t>大学コンソーシアム京都</w:t>
      </w:r>
    </w:p>
    <w:p w:rsidR="00247854" w:rsidRPr="00EA7EFE" w:rsidRDefault="00247854" w:rsidP="00247854">
      <w:pPr>
        <w:jc w:val="right"/>
        <w:rPr>
          <w:rFonts w:ascii="ＭＳ 明朝" w:eastAsia="ＭＳ 明朝" w:hAnsi="ＭＳ 明朝"/>
        </w:rPr>
      </w:pPr>
      <w:r w:rsidRPr="00EA7EFE">
        <w:rPr>
          <w:rFonts w:ascii="ＭＳ 明朝" w:eastAsia="ＭＳ 明朝" w:hAnsi="ＭＳ 明朝" w:hint="eastAsia"/>
        </w:rPr>
        <w:t>教育事業部</w:t>
      </w:r>
    </w:p>
    <w:p w:rsidR="00247854" w:rsidRDefault="00247854">
      <w:pPr>
        <w:rPr>
          <w:rFonts w:ascii="ＭＳ 明朝" w:eastAsia="ＭＳ 明朝" w:hAnsi="ＭＳ 明朝"/>
        </w:rPr>
      </w:pPr>
    </w:p>
    <w:p w:rsidR="00247854" w:rsidRDefault="002478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2021</w:t>
      </w:r>
      <w:r w:rsidR="00F00C2A">
        <w:rPr>
          <w:rFonts w:ascii="ＭＳ 明朝" w:eastAsia="ＭＳ 明朝" w:hAnsi="ＭＳ 明朝" w:hint="eastAsia"/>
        </w:rPr>
        <w:t>年度京カレッジ事業の運営にあたり、</w:t>
      </w:r>
      <w:bookmarkStart w:id="0" w:name="_GoBack"/>
      <w:bookmarkEnd w:id="0"/>
      <w:r w:rsidR="00F00C2A">
        <w:rPr>
          <w:rFonts w:ascii="ＭＳ 明朝" w:eastAsia="ＭＳ 明朝" w:hAnsi="ＭＳ 明朝" w:hint="eastAsia"/>
        </w:rPr>
        <w:t>京カレッジ生</w:t>
      </w:r>
      <w:r>
        <w:rPr>
          <w:rFonts w:ascii="ＭＳ 明朝" w:eastAsia="ＭＳ 明朝" w:hAnsi="ＭＳ 明朝" w:hint="eastAsia"/>
        </w:rPr>
        <w:t>の利便性向上および事務局業務効率化を目的とし、下記のとおり手続き等を変更する。</w:t>
      </w:r>
    </w:p>
    <w:p w:rsidR="00247854" w:rsidRDefault="00247854">
      <w:pPr>
        <w:rPr>
          <w:rFonts w:ascii="ＭＳ 明朝" w:eastAsia="ＭＳ 明朝" w:hAnsi="ＭＳ 明朝"/>
        </w:rPr>
      </w:pPr>
    </w:p>
    <w:p w:rsidR="00920F9F" w:rsidRPr="00247854" w:rsidRDefault="00920F9F">
      <w:pPr>
        <w:rPr>
          <w:rFonts w:ascii="ＭＳ ゴシック" w:eastAsia="ＭＳ ゴシック" w:hAnsi="ＭＳ ゴシック"/>
        </w:rPr>
      </w:pPr>
      <w:r w:rsidRPr="00247854">
        <w:rPr>
          <w:rFonts w:ascii="ＭＳ ゴシック" w:eastAsia="ＭＳ ゴシック" w:hAnsi="ＭＳ ゴシック" w:hint="eastAsia"/>
        </w:rPr>
        <w:t>１　WEB出願の導入</w:t>
      </w:r>
    </w:p>
    <w:p w:rsidR="00F07A04" w:rsidRDefault="00A42311" w:rsidP="00E860C7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　従来の紙ベースによる</w:t>
      </w:r>
      <w:r w:rsidR="00154D03">
        <w:rPr>
          <w:rFonts w:ascii="ＭＳ 明朝" w:eastAsia="ＭＳ 明朝" w:hAnsi="ＭＳ 明朝" w:hint="eastAsia"/>
        </w:rPr>
        <w:t>出願</w:t>
      </w:r>
      <w:r>
        <w:rPr>
          <w:rFonts w:ascii="ＭＳ 明朝" w:eastAsia="ＭＳ 明朝" w:hAnsi="ＭＳ 明朝" w:hint="eastAsia"/>
        </w:rPr>
        <w:t>方法に加え</w:t>
      </w:r>
      <w:r w:rsidR="00F01303">
        <w:rPr>
          <w:rFonts w:ascii="ＭＳ 明朝" w:eastAsia="ＭＳ 明朝" w:hAnsi="ＭＳ 明朝" w:hint="eastAsia"/>
        </w:rPr>
        <w:t>、</w:t>
      </w:r>
      <w:r w:rsidR="005E04C2">
        <w:rPr>
          <w:rFonts w:ascii="ＭＳ 明朝" w:eastAsia="ＭＳ 明朝" w:hAnsi="ＭＳ 明朝" w:hint="eastAsia"/>
        </w:rPr>
        <w:t>新たに構築する</w:t>
      </w:r>
      <w:r w:rsidR="00F01303">
        <w:rPr>
          <w:rFonts w:ascii="ＭＳ 明朝" w:eastAsia="ＭＳ 明朝" w:hAnsi="ＭＳ 明朝" w:hint="eastAsia"/>
        </w:rPr>
        <w:t>専用のWEBシステムから</w:t>
      </w:r>
      <w:r>
        <w:rPr>
          <w:rFonts w:ascii="ＭＳ 明朝" w:eastAsia="ＭＳ 明朝" w:hAnsi="ＭＳ 明朝" w:hint="eastAsia"/>
        </w:rPr>
        <w:t>でも出願が</w:t>
      </w:r>
      <w:r w:rsidR="005B5233">
        <w:rPr>
          <w:rFonts w:ascii="ＭＳ 明朝" w:eastAsia="ＭＳ 明朝" w:hAnsi="ＭＳ 明朝" w:hint="eastAsia"/>
        </w:rPr>
        <w:t>できるようにする。</w:t>
      </w:r>
    </w:p>
    <w:p w:rsidR="00154D03" w:rsidRDefault="00F07A04" w:rsidP="00E860C7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・　</w:t>
      </w:r>
      <w:r w:rsidR="00F00C2A">
        <w:rPr>
          <w:rFonts w:ascii="ＭＳ 明朝" w:eastAsia="ＭＳ 明朝" w:hAnsi="ＭＳ 明朝" w:hint="eastAsia"/>
        </w:rPr>
        <w:t>出願者</w:t>
      </w:r>
      <w:r w:rsidR="005B5233">
        <w:rPr>
          <w:rFonts w:ascii="ＭＳ 明朝" w:eastAsia="ＭＳ 明朝" w:hAnsi="ＭＳ 明朝" w:hint="eastAsia"/>
        </w:rPr>
        <w:t>は、紙ベースの出願においては</w:t>
      </w:r>
      <w:r w:rsidR="00340C06">
        <w:rPr>
          <w:rFonts w:ascii="ＭＳ 明朝" w:eastAsia="ＭＳ 明朝" w:hAnsi="ＭＳ 明朝" w:hint="eastAsia"/>
        </w:rPr>
        <w:t>受講希望科目の</w:t>
      </w:r>
      <w:r w:rsidR="005B5233">
        <w:rPr>
          <w:rFonts w:ascii="ＭＳ 明朝" w:eastAsia="ＭＳ 明朝" w:hAnsi="ＭＳ 明朝" w:hint="eastAsia"/>
        </w:rPr>
        <w:t>開講大学数分の出願票を</w:t>
      </w:r>
      <w:r w:rsidR="00340C06">
        <w:rPr>
          <w:rFonts w:ascii="ＭＳ 明朝" w:eastAsia="ＭＳ 明朝" w:hAnsi="ＭＳ 明朝" w:hint="eastAsia"/>
        </w:rPr>
        <w:t>手書き</w:t>
      </w:r>
      <w:r w:rsidR="005B5233">
        <w:rPr>
          <w:rFonts w:ascii="ＭＳ 明朝" w:eastAsia="ＭＳ 明朝" w:hAnsi="ＭＳ 明朝" w:hint="eastAsia"/>
        </w:rPr>
        <w:t>作成する</w:t>
      </w:r>
      <w:r w:rsidR="00340C06">
        <w:rPr>
          <w:rFonts w:ascii="ＭＳ 明朝" w:eastAsia="ＭＳ 明朝" w:hAnsi="ＭＳ 明朝" w:hint="eastAsia"/>
        </w:rPr>
        <w:t>必要がある</w:t>
      </w:r>
      <w:r w:rsidR="00F01303">
        <w:rPr>
          <w:rFonts w:ascii="ＭＳ 明朝" w:eastAsia="ＭＳ 明朝" w:hAnsi="ＭＳ 明朝" w:hint="eastAsia"/>
        </w:rPr>
        <w:t>が、WEB</w:t>
      </w:r>
      <w:r w:rsidR="00340C06">
        <w:rPr>
          <w:rFonts w:ascii="ＭＳ 明朝" w:eastAsia="ＭＳ 明朝" w:hAnsi="ＭＳ 明朝" w:hint="eastAsia"/>
        </w:rPr>
        <w:t>出願においては開講大学の区別なく、</w:t>
      </w:r>
      <w:r w:rsidR="005B5233">
        <w:rPr>
          <w:rFonts w:ascii="ＭＳ 明朝" w:eastAsia="ＭＳ 明朝" w:hAnsi="ＭＳ 明朝" w:hint="eastAsia"/>
        </w:rPr>
        <w:t>画面内</w:t>
      </w:r>
      <w:r w:rsidR="00F00C2A">
        <w:rPr>
          <w:rFonts w:ascii="ＭＳ 明朝" w:eastAsia="ＭＳ 明朝" w:hAnsi="ＭＳ 明朝" w:hint="eastAsia"/>
        </w:rPr>
        <w:t>で</w:t>
      </w:r>
      <w:r w:rsidR="00F01303">
        <w:rPr>
          <w:rFonts w:ascii="ＭＳ 明朝" w:eastAsia="ＭＳ 明朝" w:hAnsi="ＭＳ 明朝" w:hint="eastAsia"/>
        </w:rPr>
        <w:t>受講希望科目を選択</w:t>
      </w:r>
      <w:r w:rsidR="00D2008E">
        <w:rPr>
          <w:rFonts w:ascii="ＭＳ 明朝" w:eastAsia="ＭＳ 明朝" w:hAnsi="ＭＳ 明朝" w:hint="eastAsia"/>
        </w:rPr>
        <w:t>するだけでよいものとする</w:t>
      </w:r>
      <w:r w:rsidR="00340C06">
        <w:rPr>
          <w:rFonts w:ascii="ＭＳ 明朝" w:eastAsia="ＭＳ 明朝" w:hAnsi="ＭＳ 明朝" w:hint="eastAsia"/>
        </w:rPr>
        <w:t>。</w:t>
      </w:r>
      <w:r w:rsidR="00F00C2A">
        <w:rPr>
          <w:rFonts w:ascii="ＭＳ 明朝" w:eastAsia="ＭＳ 明朝" w:hAnsi="ＭＳ 明朝" w:hint="eastAsia"/>
        </w:rPr>
        <w:t>出願者自身のプロフィールについては</w:t>
      </w:r>
      <w:r w:rsidR="001E0CA1">
        <w:rPr>
          <w:rFonts w:ascii="ＭＳ 明朝" w:eastAsia="ＭＳ 明朝" w:hAnsi="ＭＳ 明朝" w:hint="eastAsia"/>
        </w:rPr>
        <w:t>、</w:t>
      </w:r>
      <w:r w:rsidR="001338FC">
        <w:rPr>
          <w:rFonts w:ascii="ＭＳ 明朝" w:eastAsia="ＭＳ 明朝" w:hAnsi="ＭＳ 明朝" w:hint="eastAsia"/>
        </w:rPr>
        <w:t>WEB出願を利用すれば</w:t>
      </w:r>
      <w:r w:rsidR="001E0CA1">
        <w:rPr>
          <w:rFonts w:ascii="ＭＳ 明朝" w:eastAsia="ＭＳ 明朝" w:hAnsi="ＭＳ 明朝" w:hint="eastAsia"/>
        </w:rPr>
        <w:t>初回入力時に</w:t>
      </w:r>
      <w:r w:rsidR="00F00C2A">
        <w:rPr>
          <w:rFonts w:ascii="ＭＳ 明朝" w:eastAsia="ＭＳ 明朝" w:hAnsi="ＭＳ 明朝" w:hint="eastAsia"/>
        </w:rPr>
        <w:t>保存され、以後(翌年度も含め)</w:t>
      </w:r>
      <w:r w:rsidR="00D2008E">
        <w:rPr>
          <w:rFonts w:ascii="ＭＳ 明朝" w:eastAsia="ＭＳ 明朝" w:hAnsi="ＭＳ 明朝" w:hint="eastAsia"/>
        </w:rPr>
        <w:t>改めて入力する必要はない仕組みとする</w:t>
      </w:r>
      <w:r w:rsidR="001338FC">
        <w:rPr>
          <w:rFonts w:ascii="ＭＳ 明朝" w:eastAsia="ＭＳ 明朝" w:hAnsi="ＭＳ 明朝" w:hint="eastAsia"/>
        </w:rPr>
        <w:t>。</w:t>
      </w:r>
    </w:p>
    <w:p w:rsidR="00D2008E" w:rsidRDefault="00D2008E" w:rsidP="00E860C7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　WEB出願された内容はシステム内で紙ベースの出願票と同体裁に帳票化され、紙ベースの出願票とあわせて事務局から開講大学へ引き渡しを行う。</w:t>
      </w:r>
    </w:p>
    <w:p w:rsidR="00247854" w:rsidRPr="00340C06" w:rsidRDefault="00F00C2A" w:rsidP="00E860C7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・　</w:t>
      </w:r>
      <w:r w:rsidR="001338FC">
        <w:rPr>
          <w:rFonts w:ascii="ＭＳ 明朝" w:eastAsia="ＭＳ 明朝" w:hAnsi="ＭＳ 明朝" w:hint="eastAsia"/>
        </w:rPr>
        <w:t>紙ベースで出願された内容</w:t>
      </w:r>
      <w:r w:rsidR="00795D94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事務局で</w:t>
      </w:r>
      <w:r w:rsidR="001338FC">
        <w:rPr>
          <w:rFonts w:ascii="ＭＳ 明朝" w:eastAsia="ＭＳ 明朝" w:hAnsi="ＭＳ 明朝" w:hint="eastAsia"/>
        </w:rPr>
        <w:t>電子ファイルに</w:t>
      </w:r>
      <w:r w:rsidR="00795D94">
        <w:rPr>
          <w:rFonts w:ascii="ＭＳ 明朝" w:eastAsia="ＭＳ 明朝" w:hAnsi="ＭＳ 明朝" w:hint="eastAsia"/>
        </w:rPr>
        <w:t>手</w:t>
      </w:r>
      <w:r w:rsidR="001338FC">
        <w:rPr>
          <w:rFonts w:ascii="ＭＳ 明朝" w:eastAsia="ＭＳ 明朝" w:hAnsi="ＭＳ 明朝" w:hint="eastAsia"/>
        </w:rPr>
        <w:t>入力</w:t>
      </w:r>
      <w:r w:rsidR="00D2008E">
        <w:rPr>
          <w:rFonts w:ascii="ＭＳ 明朝" w:eastAsia="ＭＳ 明朝" w:hAnsi="ＭＳ 明朝" w:hint="eastAsia"/>
        </w:rPr>
        <w:t>す</w:t>
      </w:r>
      <w:r w:rsidR="005E04C2">
        <w:rPr>
          <w:rFonts w:ascii="ＭＳ 明朝" w:eastAsia="ＭＳ 明朝" w:hAnsi="ＭＳ 明朝" w:hint="eastAsia"/>
        </w:rPr>
        <w:t>る</w:t>
      </w:r>
      <w:r w:rsidR="001338FC">
        <w:rPr>
          <w:rFonts w:ascii="ＭＳ 明朝" w:eastAsia="ＭＳ 明朝" w:hAnsi="ＭＳ 明朝" w:hint="eastAsia"/>
        </w:rPr>
        <w:t>が、WEB出願</w:t>
      </w:r>
      <w:r w:rsidR="005E04C2">
        <w:rPr>
          <w:rFonts w:ascii="ＭＳ 明朝" w:eastAsia="ＭＳ 明朝" w:hAnsi="ＭＳ 明朝" w:hint="eastAsia"/>
        </w:rPr>
        <w:t>された</w:t>
      </w:r>
      <w:r>
        <w:rPr>
          <w:rFonts w:ascii="ＭＳ 明朝" w:eastAsia="ＭＳ 明朝" w:hAnsi="ＭＳ 明朝" w:hint="eastAsia"/>
        </w:rPr>
        <w:t>内容</w:t>
      </w:r>
      <w:r w:rsidR="00D2008E">
        <w:rPr>
          <w:rFonts w:ascii="ＭＳ 明朝" w:eastAsia="ＭＳ 明朝" w:hAnsi="ＭＳ 明朝" w:hint="eastAsia"/>
        </w:rPr>
        <w:t>についてその作業は</w:t>
      </w:r>
      <w:r w:rsidR="00795D94">
        <w:rPr>
          <w:rFonts w:ascii="ＭＳ 明朝" w:eastAsia="ＭＳ 明朝" w:hAnsi="ＭＳ 明朝" w:hint="eastAsia"/>
        </w:rPr>
        <w:t>不要であり、</w:t>
      </w:r>
      <w:r w:rsidR="005E04C2">
        <w:rPr>
          <w:rFonts w:ascii="ＭＳ 明朝" w:eastAsia="ＭＳ 明朝" w:hAnsi="ＭＳ 明朝" w:hint="eastAsia"/>
        </w:rPr>
        <w:t>派遣社員の人件費</w:t>
      </w:r>
      <w:r>
        <w:rPr>
          <w:rFonts w:ascii="ＭＳ 明朝" w:eastAsia="ＭＳ 明朝" w:hAnsi="ＭＳ 明朝" w:hint="eastAsia"/>
        </w:rPr>
        <w:t>削減</w:t>
      </w:r>
      <w:r w:rsidR="005E04C2">
        <w:rPr>
          <w:rFonts w:ascii="ＭＳ 明朝" w:eastAsia="ＭＳ 明朝" w:hAnsi="ＭＳ 明朝" w:hint="eastAsia"/>
        </w:rPr>
        <w:t>を含め、大きく</w:t>
      </w:r>
      <w:r w:rsidR="00795D94">
        <w:rPr>
          <w:rFonts w:ascii="ＭＳ 明朝" w:eastAsia="ＭＳ 明朝" w:hAnsi="ＭＳ 明朝" w:hint="eastAsia"/>
        </w:rPr>
        <w:t>業務効率化をはかることができる。</w:t>
      </w:r>
    </w:p>
    <w:p w:rsidR="00247854" w:rsidRPr="00D2008E" w:rsidRDefault="00247854">
      <w:pPr>
        <w:rPr>
          <w:rFonts w:ascii="ＭＳ 明朝" w:eastAsia="ＭＳ 明朝" w:hAnsi="ＭＳ 明朝"/>
        </w:rPr>
      </w:pPr>
    </w:p>
    <w:p w:rsidR="00F07A04" w:rsidRPr="00F07A04" w:rsidRDefault="00920F9F" w:rsidP="00F07A04">
      <w:pPr>
        <w:rPr>
          <w:rFonts w:ascii="ＭＳ ゴシック" w:eastAsia="ＭＳ ゴシック" w:hAnsi="ＭＳ ゴシック"/>
        </w:rPr>
      </w:pPr>
      <w:r w:rsidRPr="00247854">
        <w:rPr>
          <w:rFonts w:ascii="ＭＳ ゴシック" w:eastAsia="ＭＳ ゴシック" w:hAnsi="ＭＳ ゴシック" w:hint="eastAsia"/>
        </w:rPr>
        <w:t>２　出願票への顔写真の貼付廃止</w:t>
      </w:r>
    </w:p>
    <w:p w:rsidR="00154D03" w:rsidRDefault="00F07A04" w:rsidP="00E860C7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・　</w:t>
      </w:r>
      <w:r w:rsidR="00F00C2A">
        <w:rPr>
          <w:rFonts w:ascii="ＭＳ 明朝" w:eastAsia="ＭＳ 明朝" w:hAnsi="ＭＳ 明朝" w:hint="eastAsia"/>
        </w:rPr>
        <w:t>近年、京カレッジ生</w:t>
      </w:r>
      <w:r w:rsidR="00706BF3">
        <w:rPr>
          <w:rFonts w:ascii="ＭＳ 明朝" w:eastAsia="ＭＳ 明朝" w:hAnsi="ＭＳ 明朝" w:hint="eastAsia"/>
        </w:rPr>
        <w:t>から、</w:t>
      </w:r>
      <w:r>
        <w:rPr>
          <w:rFonts w:ascii="ＭＳ 明朝" w:eastAsia="ＭＳ 明朝" w:hAnsi="ＭＳ 明朝" w:hint="eastAsia"/>
        </w:rPr>
        <w:t>履修許可前</w:t>
      </w:r>
      <w:r w:rsidR="00706BF3">
        <w:rPr>
          <w:rFonts w:ascii="ＭＳ 明朝" w:eastAsia="ＭＳ 明朝" w:hAnsi="ＭＳ 明朝" w:hint="eastAsia"/>
        </w:rPr>
        <w:t>に顔写真を大学等へ提供</w:t>
      </w:r>
      <w:r w:rsidR="00347A09">
        <w:rPr>
          <w:rFonts w:ascii="ＭＳ 明朝" w:eastAsia="ＭＳ 明朝" w:hAnsi="ＭＳ 明朝" w:hint="eastAsia"/>
        </w:rPr>
        <w:t>す</w:t>
      </w:r>
      <w:r w:rsidR="002E77D1">
        <w:rPr>
          <w:rFonts w:ascii="ＭＳ 明朝" w:eastAsia="ＭＳ 明朝" w:hAnsi="ＭＳ 明朝" w:hint="eastAsia"/>
        </w:rPr>
        <w:t>る運用</w:t>
      </w:r>
      <w:r w:rsidR="00706BF3">
        <w:rPr>
          <w:rFonts w:ascii="ＭＳ 明朝" w:eastAsia="ＭＳ 明朝" w:hAnsi="ＭＳ 明朝" w:hint="eastAsia"/>
        </w:rPr>
        <w:t>に対する不満の声が</w:t>
      </w:r>
      <w:r>
        <w:rPr>
          <w:rFonts w:ascii="ＭＳ 明朝" w:eastAsia="ＭＳ 明朝" w:hAnsi="ＭＳ 明朝" w:hint="eastAsia"/>
        </w:rPr>
        <w:t>寄せられていること</w:t>
      </w:r>
      <w:r w:rsidR="00F00C2A">
        <w:rPr>
          <w:rFonts w:ascii="ＭＳ 明朝" w:eastAsia="ＭＳ 明朝" w:hAnsi="ＭＳ 明朝" w:hint="eastAsia"/>
        </w:rPr>
        <w:t>等に考慮し</w:t>
      </w:r>
      <w:r>
        <w:rPr>
          <w:rFonts w:ascii="ＭＳ 明朝" w:eastAsia="ＭＳ 明朝" w:hAnsi="ＭＳ 明朝" w:hint="eastAsia"/>
        </w:rPr>
        <w:t>、出願票への顔写真の貼付</w:t>
      </w:r>
      <w:r w:rsidRPr="00F07A04">
        <w:rPr>
          <w:rFonts w:ascii="ＭＳ 明朝" w:eastAsia="ＭＳ 明朝" w:hAnsi="ＭＳ 明朝" w:hint="eastAsia"/>
        </w:rPr>
        <w:t>を廃止する。</w:t>
      </w:r>
    </w:p>
    <w:p w:rsidR="00F07A04" w:rsidRPr="00F07A04" w:rsidRDefault="00D2008E" w:rsidP="00E860C7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　科目開講</w:t>
      </w:r>
      <w:r w:rsidR="005E0376">
        <w:rPr>
          <w:rFonts w:ascii="ＭＳ 明朝" w:eastAsia="ＭＳ 明朝" w:hAnsi="ＭＳ 明朝" w:hint="eastAsia"/>
        </w:rPr>
        <w:t>大学における</w:t>
      </w:r>
      <w:r w:rsidR="00F07A04">
        <w:rPr>
          <w:rFonts w:ascii="ＭＳ 明朝" w:eastAsia="ＭＳ 明朝" w:hAnsi="ＭＳ 明朝" w:hint="eastAsia"/>
        </w:rPr>
        <w:t>学内手続上、履修許可者の顔写真</w:t>
      </w:r>
      <w:r w:rsidR="00347A09">
        <w:rPr>
          <w:rFonts w:ascii="ＭＳ 明朝" w:eastAsia="ＭＳ 明朝" w:hAnsi="ＭＳ 明朝" w:hint="eastAsia"/>
        </w:rPr>
        <w:t>を必要とする</w:t>
      </w:r>
      <w:r w:rsidR="00F07A04">
        <w:rPr>
          <w:rFonts w:ascii="ＭＳ 明朝" w:eastAsia="ＭＳ 明朝" w:hAnsi="ＭＳ 明朝" w:hint="eastAsia"/>
        </w:rPr>
        <w:t>場合は、</w:t>
      </w:r>
      <w:r w:rsidR="005E0376">
        <w:rPr>
          <w:rFonts w:ascii="ＭＳ 明朝" w:eastAsia="ＭＳ 明朝" w:hAnsi="ＭＳ 明朝" w:hint="eastAsia"/>
        </w:rPr>
        <w:t>あらかじめ募集ガイドに明記し、</w:t>
      </w:r>
      <w:r w:rsidR="00C176A8">
        <w:rPr>
          <w:rFonts w:ascii="ＭＳ 明朝" w:eastAsia="ＭＳ 明朝" w:hAnsi="ＭＳ 明朝" w:hint="eastAsia"/>
        </w:rPr>
        <w:t>履修許可者との手続において</w:t>
      </w:r>
      <w:r w:rsidR="00B34144">
        <w:rPr>
          <w:rFonts w:ascii="ＭＳ 明朝" w:eastAsia="ＭＳ 明朝" w:hAnsi="ＭＳ 明朝" w:hint="eastAsia"/>
        </w:rPr>
        <w:t>直接受領するものとする。</w:t>
      </w:r>
    </w:p>
    <w:p w:rsidR="00154D03" w:rsidRPr="005E0376" w:rsidRDefault="00154D03">
      <w:pPr>
        <w:rPr>
          <w:rFonts w:ascii="ＭＳ 明朝" w:eastAsia="ＭＳ 明朝" w:hAnsi="ＭＳ 明朝"/>
        </w:rPr>
      </w:pPr>
    </w:p>
    <w:p w:rsidR="00920F9F" w:rsidRDefault="00920F9F">
      <w:pPr>
        <w:rPr>
          <w:rFonts w:ascii="ＭＳ ゴシック" w:eastAsia="ＭＳ ゴシック" w:hAnsi="ＭＳ ゴシック"/>
        </w:rPr>
      </w:pPr>
      <w:r w:rsidRPr="00247854">
        <w:rPr>
          <w:rFonts w:ascii="ＭＳ ゴシック" w:eastAsia="ＭＳ ゴシック" w:hAnsi="ＭＳ ゴシック" w:hint="eastAsia"/>
        </w:rPr>
        <w:t xml:space="preserve">３　</w:t>
      </w:r>
      <w:r w:rsidR="00E52720">
        <w:rPr>
          <w:rFonts w:ascii="ＭＳ ゴシック" w:eastAsia="ＭＳ ゴシック" w:hAnsi="ＭＳ ゴシック" w:hint="eastAsia"/>
        </w:rPr>
        <w:t>「e京都ラーニング」</w:t>
      </w:r>
      <w:r w:rsidR="005E0376">
        <w:rPr>
          <w:rFonts w:ascii="ＭＳ ゴシック" w:eastAsia="ＭＳ ゴシック" w:hAnsi="ＭＳ ゴシック" w:hint="eastAsia"/>
        </w:rPr>
        <w:t>からの休講等通知の</w:t>
      </w:r>
      <w:r w:rsidRPr="00247854">
        <w:rPr>
          <w:rFonts w:ascii="ＭＳ ゴシック" w:eastAsia="ＭＳ ゴシック" w:hAnsi="ＭＳ ゴシック" w:hint="eastAsia"/>
        </w:rPr>
        <w:t>メール</w:t>
      </w:r>
      <w:r w:rsidR="00E860C7">
        <w:rPr>
          <w:rFonts w:ascii="ＭＳ ゴシック" w:eastAsia="ＭＳ ゴシック" w:hAnsi="ＭＳ ゴシック" w:hint="eastAsia"/>
        </w:rPr>
        <w:t>の</w:t>
      </w:r>
      <w:r w:rsidRPr="00247854">
        <w:rPr>
          <w:rFonts w:ascii="ＭＳ ゴシック" w:eastAsia="ＭＳ ゴシック" w:hAnsi="ＭＳ ゴシック" w:hint="eastAsia"/>
        </w:rPr>
        <w:t>配信</w:t>
      </w:r>
      <w:r w:rsidR="00320A3E">
        <w:rPr>
          <w:rFonts w:ascii="ＭＳ ゴシック" w:eastAsia="ＭＳ ゴシック" w:hAnsi="ＭＳ ゴシック" w:hint="eastAsia"/>
        </w:rPr>
        <w:t>対象化</w:t>
      </w:r>
    </w:p>
    <w:p w:rsidR="00154D03" w:rsidRPr="00E860C7" w:rsidRDefault="00E860C7" w:rsidP="00A5647D">
      <w:pPr>
        <w:adjustRightInd w:val="0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・　</w:t>
      </w:r>
      <w:r w:rsidR="00320A3E">
        <w:rPr>
          <w:rFonts w:ascii="ＭＳ 明朝" w:eastAsia="ＭＳ 明朝" w:hAnsi="ＭＳ 明朝" w:hint="eastAsia"/>
        </w:rPr>
        <w:t>従来、科目開講大学から京カレッジ生への休講等の</w:t>
      </w:r>
      <w:r w:rsidR="000F267A">
        <w:rPr>
          <w:rFonts w:ascii="ＭＳ 明朝" w:eastAsia="ＭＳ 明朝" w:hAnsi="ＭＳ 明朝" w:hint="eastAsia"/>
        </w:rPr>
        <w:t>連絡</w:t>
      </w:r>
      <w:r w:rsidR="00320A3E">
        <w:rPr>
          <w:rFonts w:ascii="ＭＳ 明朝" w:eastAsia="ＭＳ 明朝" w:hAnsi="ＭＳ 明朝" w:hint="eastAsia"/>
        </w:rPr>
        <w:t>は電話あるいは文書等のみとし、</w:t>
      </w:r>
      <w:r w:rsidR="00A5647D">
        <w:rPr>
          <w:rFonts w:ascii="ＭＳ 明朝" w:eastAsia="ＭＳ 明朝" w:hAnsi="ＭＳ 明朝" w:hint="eastAsia"/>
        </w:rPr>
        <w:t>単位互換生</w:t>
      </w:r>
      <w:r w:rsidR="001C57C0">
        <w:rPr>
          <w:rFonts w:ascii="ＭＳ 明朝" w:eastAsia="ＭＳ 明朝" w:hAnsi="ＭＳ 明朝" w:hint="eastAsia"/>
        </w:rPr>
        <w:t>向け</w:t>
      </w:r>
      <w:r w:rsidR="00AB32CF">
        <w:rPr>
          <w:rFonts w:ascii="ＭＳ 明朝" w:eastAsia="ＭＳ 明朝" w:hAnsi="ＭＳ 明朝" w:hint="eastAsia"/>
        </w:rPr>
        <w:t>に</w:t>
      </w:r>
      <w:r w:rsidR="00A5647D">
        <w:rPr>
          <w:rFonts w:ascii="ＭＳ 明朝" w:eastAsia="ＭＳ 明朝" w:hAnsi="ＭＳ 明朝" w:hint="eastAsia"/>
        </w:rPr>
        <w:t>利用している一斉通知システムの対象外としていたが、京カレッジ生についても対象</w:t>
      </w:r>
      <w:r w:rsidR="000F267A">
        <w:rPr>
          <w:rFonts w:ascii="ＭＳ 明朝" w:eastAsia="ＭＳ 明朝" w:hAnsi="ＭＳ 明朝" w:hint="eastAsia"/>
        </w:rPr>
        <w:t>化</w:t>
      </w:r>
      <w:r w:rsidR="00A5647D">
        <w:rPr>
          <w:rFonts w:ascii="ＭＳ 明朝" w:eastAsia="ＭＳ 明朝" w:hAnsi="ＭＳ 明朝" w:hint="eastAsia"/>
        </w:rPr>
        <w:t>する。</w:t>
      </w:r>
      <w:r w:rsidR="00AB32CF">
        <w:rPr>
          <w:rFonts w:ascii="ＭＳ 明朝" w:eastAsia="ＭＳ 明朝" w:hAnsi="ＭＳ 明朝" w:hint="eastAsia"/>
        </w:rPr>
        <w:t>具体的には、出願時にEメールアドレスを登録した京カレッジ生</w:t>
      </w:r>
      <w:r w:rsidR="00992A18">
        <w:rPr>
          <w:rFonts w:ascii="ＭＳ 明朝" w:eastAsia="ＭＳ 明朝" w:hAnsi="ＭＳ 明朝" w:hint="eastAsia"/>
        </w:rPr>
        <w:t>には</w:t>
      </w:r>
      <w:r w:rsidR="005E04C2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「e京都ラーニング」</w:t>
      </w:r>
      <w:r w:rsidR="00AB32CF">
        <w:rPr>
          <w:rFonts w:ascii="ＭＳ 明朝" w:eastAsia="ＭＳ 明朝" w:hAnsi="ＭＳ 明朝" w:hint="eastAsia"/>
        </w:rPr>
        <w:t>にお</w:t>
      </w:r>
      <w:r w:rsidR="000F267A">
        <w:rPr>
          <w:rFonts w:ascii="ＭＳ 明朝" w:eastAsia="ＭＳ 明朝" w:hAnsi="ＭＳ 明朝" w:hint="eastAsia"/>
        </w:rPr>
        <w:t>いて</w:t>
      </w:r>
      <w:r w:rsidR="005E04C2">
        <w:rPr>
          <w:rFonts w:ascii="ＭＳ 明朝" w:eastAsia="ＭＳ 明朝" w:hAnsi="ＭＳ 明朝" w:hint="eastAsia"/>
        </w:rPr>
        <w:t>大学が</w:t>
      </w:r>
      <w:r w:rsidR="000F267A">
        <w:rPr>
          <w:rFonts w:ascii="ＭＳ 明朝" w:eastAsia="ＭＳ 明朝" w:hAnsi="ＭＳ 明朝" w:hint="eastAsia"/>
        </w:rPr>
        <w:t>登録</w:t>
      </w:r>
      <w:r w:rsidR="005E04C2">
        <w:rPr>
          <w:rFonts w:ascii="ＭＳ 明朝" w:eastAsia="ＭＳ 明朝" w:hAnsi="ＭＳ 明朝" w:hint="eastAsia"/>
        </w:rPr>
        <w:t>し</w:t>
      </w:r>
      <w:r w:rsidR="000F267A">
        <w:rPr>
          <w:rFonts w:ascii="ＭＳ 明朝" w:eastAsia="ＭＳ 明朝" w:hAnsi="ＭＳ 明朝" w:hint="eastAsia"/>
        </w:rPr>
        <w:t>た休講等の</w:t>
      </w:r>
      <w:r w:rsidR="005E0376">
        <w:rPr>
          <w:rFonts w:ascii="ＭＳ 明朝" w:eastAsia="ＭＳ 明朝" w:hAnsi="ＭＳ 明朝" w:hint="eastAsia"/>
        </w:rPr>
        <w:t>通知</w:t>
      </w:r>
      <w:r w:rsidR="00992A18">
        <w:rPr>
          <w:rFonts w:ascii="ＭＳ 明朝" w:eastAsia="ＭＳ 明朝" w:hAnsi="ＭＳ 明朝" w:hint="eastAsia"/>
        </w:rPr>
        <w:t>(「お知らせ」)</w:t>
      </w:r>
      <w:r w:rsidR="000F267A">
        <w:rPr>
          <w:rFonts w:ascii="ＭＳ 明朝" w:eastAsia="ＭＳ 明朝" w:hAnsi="ＭＳ 明朝" w:hint="eastAsia"/>
        </w:rPr>
        <w:t>がE</w:t>
      </w:r>
      <w:r w:rsidR="00AB32CF">
        <w:rPr>
          <w:rFonts w:ascii="ＭＳ 明朝" w:eastAsia="ＭＳ 明朝" w:hAnsi="ＭＳ 明朝" w:hint="eastAsia"/>
        </w:rPr>
        <w:t>メール</w:t>
      </w:r>
      <w:r w:rsidR="000F267A">
        <w:rPr>
          <w:rFonts w:ascii="ＭＳ 明朝" w:eastAsia="ＭＳ 明朝" w:hAnsi="ＭＳ 明朝" w:hint="eastAsia"/>
        </w:rPr>
        <w:t>配信されるよう</w:t>
      </w:r>
      <w:r w:rsidR="00AB32CF">
        <w:rPr>
          <w:rFonts w:ascii="ＭＳ 明朝" w:eastAsia="ＭＳ 明朝" w:hAnsi="ＭＳ 明朝" w:hint="eastAsia"/>
        </w:rPr>
        <w:t>にする。</w:t>
      </w:r>
    </w:p>
    <w:p w:rsidR="005E04C2" w:rsidRDefault="00F9061E" w:rsidP="00C806C0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・　</w:t>
      </w:r>
      <w:r w:rsidR="0081659F">
        <w:rPr>
          <w:rFonts w:ascii="ＭＳ 明朝" w:eastAsia="ＭＳ 明朝" w:hAnsi="ＭＳ 明朝" w:hint="eastAsia"/>
        </w:rPr>
        <w:t>しかしながら</w:t>
      </w:r>
      <w:r w:rsidR="00C806C0">
        <w:rPr>
          <w:rFonts w:ascii="ＭＳ 明朝" w:eastAsia="ＭＳ 明朝" w:hAnsi="ＭＳ 明朝" w:hint="eastAsia"/>
        </w:rPr>
        <w:t>Eメールの利用が困難な京カレッジ生</w:t>
      </w:r>
      <w:r w:rsidR="000F267A">
        <w:rPr>
          <w:rFonts w:ascii="ＭＳ 明朝" w:eastAsia="ＭＳ 明朝" w:hAnsi="ＭＳ 明朝" w:hint="eastAsia"/>
        </w:rPr>
        <w:t>も</w:t>
      </w:r>
      <w:r w:rsidR="00C806C0">
        <w:rPr>
          <w:rFonts w:ascii="ＭＳ 明朝" w:eastAsia="ＭＳ 明朝" w:hAnsi="ＭＳ 明朝" w:hint="eastAsia"/>
        </w:rPr>
        <w:t>一定数いると考えられる</w:t>
      </w:r>
      <w:r w:rsidR="0081659F">
        <w:rPr>
          <w:rFonts w:ascii="ＭＳ 明朝" w:eastAsia="ＭＳ 明朝" w:hAnsi="ＭＳ 明朝" w:hint="eastAsia"/>
        </w:rPr>
        <w:t>ため、</w:t>
      </w:r>
      <w:r w:rsidR="005506BE">
        <w:rPr>
          <w:rFonts w:ascii="ＭＳ 明朝" w:eastAsia="ＭＳ 明朝" w:hAnsi="ＭＳ 明朝" w:hint="eastAsia"/>
        </w:rPr>
        <w:t>大学では</w:t>
      </w:r>
      <w:r w:rsidR="005E04C2">
        <w:rPr>
          <w:rFonts w:ascii="ＭＳ 明朝" w:eastAsia="ＭＳ 明朝" w:hAnsi="ＭＳ 明朝" w:hint="eastAsia"/>
        </w:rPr>
        <w:t>上記のEメール配信</w:t>
      </w:r>
      <w:r w:rsidR="00CB5FA5">
        <w:rPr>
          <w:rFonts w:ascii="ＭＳ 明朝" w:eastAsia="ＭＳ 明朝" w:hAnsi="ＭＳ 明朝" w:hint="eastAsia"/>
        </w:rPr>
        <w:t>機能</w:t>
      </w:r>
      <w:r w:rsidR="005E04C2">
        <w:rPr>
          <w:rFonts w:ascii="ＭＳ 明朝" w:eastAsia="ＭＳ 明朝" w:hAnsi="ＭＳ 明朝" w:hint="eastAsia"/>
        </w:rPr>
        <w:t>を活用しつつも、</w:t>
      </w:r>
      <w:r w:rsidR="008629E4">
        <w:rPr>
          <w:rFonts w:ascii="ＭＳ 明朝" w:eastAsia="ＭＳ 明朝" w:hAnsi="ＭＳ 明朝" w:hint="eastAsia"/>
        </w:rPr>
        <w:t>必要に応じて</w:t>
      </w:r>
      <w:r w:rsidR="000F267A">
        <w:rPr>
          <w:rFonts w:ascii="ＭＳ 明朝" w:eastAsia="ＭＳ 明朝" w:hAnsi="ＭＳ 明朝" w:hint="eastAsia"/>
        </w:rPr>
        <w:t>電話あるいは文書等による</w:t>
      </w:r>
      <w:r w:rsidR="003C4139">
        <w:rPr>
          <w:rFonts w:ascii="ＭＳ 明朝" w:eastAsia="ＭＳ 明朝" w:hAnsi="ＭＳ 明朝" w:hint="eastAsia"/>
        </w:rPr>
        <w:t>方法</w:t>
      </w:r>
      <w:r w:rsidR="00C712DC">
        <w:rPr>
          <w:rFonts w:ascii="ＭＳ 明朝" w:eastAsia="ＭＳ 明朝" w:hAnsi="ＭＳ 明朝" w:hint="eastAsia"/>
        </w:rPr>
        <w:t>も</w:t>
      </w:r>
      <w:r w:rsidR="00CB5FA5">
        <w:rPr>
          <w:rFonts w:ascii="ＭＳ 明朝" w:eastAsia="ＭＳ 明朝" w:hAnsi="ＭＳ 明朝" w:hint="eastAsia"/>
        </w:rPr>
        <w:t>用い</w:t>
      </w:r>
      <w:r w:rsidR="001C57C0">
        <w:rPr>
          <w:rFonts w:ascii="ＭＳ 明朝" w:eastAsia="ＭＳ 明朝" w:hAnsi="ＭＳ 明朝" w:hint="eastAsia"/>
        </w:rPr>
        <w:t>、</w:t>
      </w:r>
      <w:r w:rsidR="00CB5FA5">
        <w:rPr>
          <w:rFonts w:ascii="ＭＳ 明朝" w:eastAsia="ＭＳ 明朝" w:hAnsi="ＭＳ 明朝" w:hint="eastAsia"/>
        </w:rPr>
        <w:t>必要な</w:t>
      </w:r>
      <w:r w:rsidR="00FC1691">
        <w:rPr>
          <w:rFonts w:ascii="ＭＳ 明朝" w:eastAsia="ＭＳ 明朝" w:hAnsi="ＭＳ 明朝" w:hint="eastAsia"/>
        </w:rPr>
        <w:t>情報を</w:t>
      </w:r>
      <w:r w:rsidR="00CB5FA5">
        <w:rPr>
          <w:rFonts w:ascii="ＭＳ 明朝" w:eastAsia="ＭＳ 明朝" w:hAnsi="ＭＳ 明朝" w:hint="eastAsia"/>
        </w:rPr>
        <w:t>京カレッジ生</w:t>
      </w:r>
      <w:r w:rsidR="00FC1691">
        <w:rPr>
          <w:rFonts w:ascii="ＭＳ 明朝" w:eastAsia="ＭＳ 明朝" w:hAnsi="ＭＳ 明朝" w:hint="eastAsia"/>
        </w:rPr>
        <w:t>がもれなく受け取れる</w:t>
      </w:r>
      <w:r w:rsidR="005506BE">
        <w:rPr>
          <w:rFonts w:ascii="ＭＳ 明朝" w:eastAsia="ＭＳ 明朝" w:hAnsi="ＭＳ 明朝" w:hint="eastAsia"/>
        </w:rPr>
        <w:t>ことに留意する。</w:t>
      </w:r>
    </w:p>
    <w:p w:rsidR="00073D53" w:rsidRDefault="005E04C2" w:rsidP="00C806C0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・　</w:t>
      </w:r>
      <w:r w:rsidR="00CB5FA5">
        <w:rPr>
          <w:rFonts w:ascii="ＭＳ 明朝" w:eastAsia="ＭＳ 明朝" w:hAnsi="ＭＳ 明朝" w:hint="eastAsia"/>
        </w:rPr>
        <w:t>ゆくゆくは京カレッジ生に対してEメール配信機能</w:t>
      </w:r>
      <w:r w:rsidR="0081659F">
        <w:rPr>
          <w:rFonts w:ascii="ＭＳ 明朝" w:eastAsia="ＭＳ 明朝" w:hAnsi="ＭＳ 明朝" w:hint="eastAsia"/>
        </w:rPr>
        <w:t>のみで休講等の連絡が完結することを目指し</w:t>
      </w:r>
      <w:r w:rsidR="00FC1691">
        <w:rPr>
          <w:rFonts w:ascii="ＭＳ 明朝" w:eastAsia="ＭＳ 明朝" w:hAnsi="ＭＳ 明朝" w:hint="eastAsia"/>
        </w:rPr>
        <w:t>、</w:t>
      </w:r>
      <w:r w:rsidR="0081659F">
        <w:rPr>
          <w:rFonts w:ascii="ＭＳ 明朝" w:eastAsia="ＭＳ 明朝" w:hAnsi="ＭＳ 明朝" w:hint="eastAsia"/>
        </w:rPr>
        <w:t>大学コンソーシアム京都事務局においては必要に応じてマニュアルを作成する</w:t>
      </w:r>
      <w:r w:rsidR="00883999">
        <w:rPr>
          <w:rFonts w:ascii="ＭＳ 明朝" w:eastAsia="ＭＳ 明朝" w:hAnsi="ＭＳ 明朝" w:hint="eastAsia"/>
        </w:rPr>
        <w:t>など</w:t>
      </w:r>
      <w:r w:rsidR="00C21865">
        <w:rPr>
          <w:rFonts w:ascii="ＭＳ 明朝" w:eastAsia="ＭＳ 明朝" w:hAnsi="ＭＳ 明朝" w:hint="eastAsia"/>
        </w:rPr>
        <w:t>、</w:t>
      </w:r>
      <w:r w:rsidR="0081659F">
        <w:rPr>
          <w:rFonts w:ascii="ＭＳ 明朝" w:eastAsia="ＭＳ 明朝" w:hAnsi="ＭＳ 明朝" w:hint="eastAsia"/>
        </w:rPr>
        <w:t>WEB利用</w:t>
      </w:r>
      <w:r w:rsidR="00C21865">
        <w:rPr>
          <w:rFonts w:ascii="ＭＳ 明朝" w:eastAsia="ＭＳ 明朝" w:hAnsi="ＭＳ 明朝" w:hint="eastAsia"/>
        </w:rPr>
        <w:t>を</w:t>
      </w:r>
      <w:r w:rsidR="0081659F">
        <w:rPr>
          <w:rFonts w:ascii="ＭＳ 明朝" w:eastAsia="ＭＳ 明朝" w:hAnsi="ＭＳ 明朝" w:hint="eastAsia"/>
        </w:rPr>
        <w:t>促進していく。</w:t>
      </w:r>
    </w:p>
    <w:p w:rsidR="00750955" w:rsidRPr="00154D03" w:rsidRDefault="00750955" w:rsidP="00750955">
      <w:pPr>
        <w:ind w:leftChars="100" w:left="42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750955" w:rsidRPr="00154D03" w:rsidSect="00EA7EFE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9F"/>
    <w:rsid w:val="00073D53"/>
    <w:rsid w:val="000F267A"/>
    <w:rsid w:val="00131526"/>
    <w:rsid w:val="001338FC"/>
    <w:rsid w:val="00154D03"/>
    <w:rsid w:val="001A6871"/>
    <w:rsid w:val="001C57C0"/>
    <w:rsid w:val="001E0CA1"/>
    <w:rsid w:val="00247854"/>
    <w:rsid w:val="002932CB"/>
    <w:rsid w:val="002E77D1"/>
    <w:rsid w:val="00320A3E"/>
    <w:rsid w:val="00340C06"/>
    <w:rsid w:val="00347A09"/>
    <w:rsid w:val="003C4139"/>
    <w:rsid w:val="005506BE"/>
    <w:rsid w:val="005B5233"/>
    <w:rsid w:val="005E0376"/>
    <w:rsid w:val="005E04C2"/>
    <w:rsid w:val="00706BF3"/>
    <w:rsid w:val="00750955"/>
    <w:rsid w:val="00795D94"/>
    <w:rsid w:val="007C7C83"/>
    <w:rsid w:val="0081659F"/>
    <w:rsid w:val="008629E4"/>
    <w:rsid w:val="00883999"/>
    <w:rsid w:val="00920F9F"/>
    <w:rsid w:val="00923DD3"/>
    <w:rsid w:val="00992A18"/>
    <w:rsid w:val="009C7297"/>
    <w:rsid w:val="00A351DD"/>
    <w:rsid w:val="00A42311"/>
    <w:rsid w:val="00A5647D"/>
    <w:rsid w:val="00AB32CF"/>
    <w:rsid w:val="00B34144"/>
    <w:rsid w:val="00C176A8"/>
    <w:rsid w:val="00C21865"/>
    <w:rsid w:val="00C712DC"/>
    <w:rsid w:val="00C806C0"/>
    <w:rsid w:val="00CB5FA5"/>
    <w:rsid w:val="00CF17F7"/>
    <w:rsid w:val="00D2008E"/>
    <w:rsid w:val="00E22AD1"/>
    <w:rsid w:val="00E52720"/>
    <w:rsid w:val="00E860C7"/>
    <w:rsid w:val="00EA7EFE"/>
    <w:rsid w:val="00F00C2A"/>
    <w:rsid w:val="00F01303"/>
    <w:rsid w:val="00F07A04"/>
    <w:rsid w:val="00F9061E"/>
    <w:rsid w:val="00FC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CB0D5"/>
  <w15:chartTrackingRefBased/>
  <w15:docId w15:val="{72085636-2749-4B82-9D9A-0DFCF505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04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明雄</dc:creator>
  <cp:keywords/>
  <dc:description/>
  <cp:lastModifiedBy>安部 明雄</cp:lastModifiedBy>
  <cp:revision>46</cp:revision>
  <cp:lastPrinted>2020-10-29T08:12:00Z</cp:lastPrinted>
  <dcterms:created xsi:type="dcterms:W3CDTF">2020-10-28T04:15:00Z</dcterms:created>
  <dcterms:modified xsi:type="dcterms:W3CDTF">2020-11-03T07:28:00Z</dcterms:modified>
</cp:coreProperties>
</file>